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вузов / Д. С. Алхасов, А. К. Пономарев. — Москва : Издательство Юрайт, 2026. — 300 с. — (Высшее образование). — ISBN 978-5-534-12402-6.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https://urait.ru/bcode/587951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виды физкультурно-спортивной деятельности с методикой преподавания. Легкая атлетика : учебник для среднего профессионального образования / Д. С. Алхасов, А. К. Пономарев. — Москва : Издательство Юрайт, 2026. — 300 с. — (Профессиональное образование). — ISBN 978-5-534-13356-1.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https://urait.ru/bcode/587954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вузов / Д. С. Алхасов, А. К. Пономарев. — Москва : Издательство Юрайт, 2026. — 251 с. — (Высшее образование). — ISBN 978-5-534-21526-7.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https://urait.ru/bcode/590256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преподавания. Гимнастика : учебник для среднего профессионального образования / Д. С. Алхасов, А. К. Пономарев. — Москва : Издательство Юрайт, 2025. — 247 с. — (Профессиональное образование). — ISBN 978-5-534-21527-4.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https://urait.ru/bcode/575089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вузов / Д. С. Алхасов, А. К. Пономарев. — Москва : Издательство Юрайт, 2025. — 313 с. — (Высшее образование). — ISBN 978-5-534-14409-3.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https://urait.ru/bcode/567942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Базовые и новые виды физкультурно-спортивной деятельности с методикой преподавания: спортивные игры : учебник для среднего профессионального образования / Д. С. Алхасов, А. К. Пономарев. — Москва : Издательство Юрайт, 2025. — 313 с. — (Профессиональное образование). — ISBN 978-5-534-15283-8.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https://urait.ru/bcode/567949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Лыжный спорт : учебник для среднего профессионального образования / Д. С. Алхасов, А. К. Пономарев. — Москва : Издательство Юрайт, 2026. — 184 с. — (Профессиональное образование). — ISBN 978-5-534-20539-8.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https://urait.ru/bcode/600462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Методика обучения физической культуре в начальной школе : учебник для вузов / Д. С. Алхасов. — Москва : Издательство Юрайт, 2025. — 689 с. — (Высшее образование). — ISBN 978-5-534-20500-8.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https://urait.ru/bcode/569295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Методика обучения физической культуре в начальной школе : учебник для среднего профессионального образования / Д. С. Алхасов. — Москва : Издательство Юрайт, 2025. — 689 с. — (Профессиональное образование). — ISBN 978-5-534-20501-5.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https://urait.ru/bcode/569296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Организационно-методические основы физкультурно-спортивной работы : учебник для вузов / Д. С. Алхасов. — Москва : Издательство Юрайт, 2026. — 121 с. — (Высшее образование). — ISBN 978-5-534-22101-5.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https://urait.ru/bcode/600800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Организационно-методические основы физкультурно-спортивной работы : учебник для среднего профессионального образования / Д. С. Алхасов. — Москва : Издательство Юрайт, 2026. — 121 с. — (Профессиональное образование). — ISBN 978-5-534-22102-2.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https://urait.ru/bcode/600801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вузов / Д. С. Алхасов, А. К. Пономарев. — 2-е изд. — Москва : Издательство Юрайт, 2026. — 115 с. — (Высшее образование). — ISBN 978-5-534-21718-6.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https://urait.ru/bcode/587403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Организация и проведение внеурочной деятельности по физической культуре : учебник для среднего профессионального образования / Д. С. Алхасов, А. К. Пономарев. — 2-е изд. — Москва : Издательство Юрайт, 2026. — 115 с. — (Профессиональное образование). — ISBN 978-5-534-21717-9.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https://urait.ru/bcode/587410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Преподавание физической культуры по основным общеобразовательным программам : учебник для среднего профессионального образования / Д. С. Алхасов, С. Н. Амелин. — 2-е изд., перераб. и доп. — Москва : Издательство Юрайт, 2024. — 230 с. — (Профессиональное образование). — ISBN 978-5-534-15734-5.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https://urait.ru/bcode/541331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Теория и история физической культуры и спорта : учебник и практикум для среднего профессионального образования / Д. С. Алхасов. — 2-е изд., испр. и доп. — Москва : Издательство Юрайт, 2026. — 216 с. — (Профессиональное образование). — ISBN 978-5-534-15307-1.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https://urait.ru/bcode/585867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Теория и история физической культуры : учебник и практикум для вузов / Д. С. Алхасов. — Москва : Издательство Юрайт, 2026. — 191 с. — (Высшее образование). — ISBN 978-5-534-04714-1.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https://urait.ru/bcode/585856</w:t>
        </w:r>
      </w:hyperlink>
    </w:p>
    <w:p>
      <w:pPr/>
      <w:r>
        <w:rPr>
          <w:i w:val="1"/>
          <w:iCs w:val="1"/>
        </w:rPr>
        <w:t xml:space="preserve">Алхасов, Д. С. </w:t>
      </w:r>
      <w:r>
        <w:rPr/>
        <w:t xml:space="preserve">Теория и методика лыжного спорта : учебник для вузов / Д. С. Алхасов, А. К. Пономарев. — Москва : Издательство Юрайт, 2026. — 184 с. — (Высшее образование). — ISBN 978-5-534-20313-4.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https://urait.ru/bcode/600447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51" TargetMode="External"/><Relationship Id="rId8" Type="http://schemas.openxmlformats.org/officeDocument/2006/relationships/hyperlink" Target="https://urait.ru/bcode/587954" TargetMode="External"/><Relationship Id="rId9" Type="http://schemas.openxmlformats.org/officeDocument/2006/relationships/hyperlink" Target="https://urait.ru/bcode/590256" TargetMode="External"/><Relationship Id="rId10" Type="http://schemas.openxmlformats.org/officeDocument/2006/relationships/hyperlink" Target="https://urait.ru/bcode/575089" TargetMode="External"/><Relationship Id="rId11" Type="http://schemas.openxmlformats.org/officeDocument/2006/relationships/hyperlink" Target="https://urait.ru/bcode/567942" TargetMode="External"/><Relationship Id="rId12" Type="http://schemas.openxmlformats.org/officeDocument/2006/relationships/hyperlink" Target="https://urait.ru/bcode/567949" TargetMode="External"/><Relationship Id="rId13" Type="http://schemas.openxmlformats.org/officeDocument/2006/relationships/hyperlink" Target="https://urait.ru/bcode/600462" TargetMode="External"/><Relationship Id="rId14" Type="http://schemas.openxmlformats.org/officeDocument/2006/relationships/hyperlink" Target="https://urait.ru/bcode/569295" TargetMode="External"/><Relationship Id="rId15" Type="http://schemas.openxmlformats.org/officeDocument/2006/relationships/hyperlink" Target="https://urait.ru/bcode/569296" TargetMode="External"/><Relationship Id="rId16" Type="http://schemas.openxmlformats.org/officeDocument/2006/relationships/hyperlink" Target="https://urait.ru/bcode/600800" TargetMode="External"/><Relationship Id="rId17" Type="http://schemas.openxmlformats.org/officeDocument/2006/relationships/hyperlink" Target="https://urait.ru/bcode/600801" TargetMode="External"/><Relationship Id="rId18" Type="http://schemas.openxmlformats.org/officeDocument/2006/relationships/hyperlink" Target="https://urait.ru/bcode/587403" TargetMode="External"/><Relationship Id="rId19" Type="http://schemas.openxmlformats.org/officeDocument/2006/relationships/hyperlink" Target="https://urait.ru/bcode/587410" TargetMode="External"/><Relationship Id="rId20" Type="http://schemas.openxmlformats.org/officeDocument/2006/relationships/hyperlink" Target="https://urait.ru/bcode/541331" TargetMode="External"/><Relationship Id="rId21" Type="http://schemas.openxmlformats.org/officeDocument/2006/relationships/hyperlink" Target="https://urait.ru/bcode/585867" TargetMode="External"/><Relationship Id="rId22" Type="http://schemas.openxmlformats.org/officeDocument/2006/relationships/hyperlink" Target="https://urait.ru/bcode/585856" TargetMode="External"/><Relationship Id="rId23" Type="http://schemas.openxmlformats.org/officeDocument/2006/relationships/hyperlink" Target="https://urait.ru/bcode/600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2026-09-01T07:34:20+03:00</dcterms:created>
  <dcterms:modified xsi:type="dcterms:W3CDTF">2026-09-01T07:34:20+03:00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