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Андрущенко, Т. Ю. </w:t>
      </w:r>
      <w:r>
        <w:rPr/>
        <w:t xml:space="preserve">Возрастная психология и возрастные кризисы: кризис развития ребенка семи лет : учебник для вузов / Т. Ю. Андрущенко, Г. М. Шашлова. — 2-е изд., испр. и доп. — Москва : Издательство Юрайт, 2026. — 103 с. — (Высшее образование). — ISBN 978-5-534-13134-5.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2026-04-03T15:12:37+03:00</dcterms:created>
  <dcterms:modified xsi:type="dcterms:W3CDTF">2026-04-03T15:12:37+03:00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